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7DD" w:rsidRPr="00E877DD" w:rsidRDefault="00E877DD" w:rsidP="00E87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7DD">
        <w:rPr>
          <w:rFonts w:ascii="Times New Roman" w:hAnsi="Times New Roman" w:cs="Times New Roman"/>
          <w:sz w:val="28"/>
          <w:szCs w:val="28"/>
        </w:rPr>
        <w:t xml:space="preserve">Особенный вред курения для детей и подростков обусловлен физиологией еще незрелого организма. Человек растет и развивается довольно долго, иногда </w:t>
      </w:r>
      <w:r w:rsidRPr="00B539B0">
        <w:rPr>
          <w:rFonts w:ascii="Times New Roman" w:hAnsi="Times New Roman" w:cs="Times New Roman"/>
          <w:b/>
          <w:i/>
          <w:sz w:val="28"/>
          <w:szCs w:val="28"/>
        </w:rPr>
        <w:t>до 23 лет</w:t>
      </w:r>
      <w:r w:rsidRPr="00E877DD">
        <w:rPr>
          <w:rFonts w:ascii="Times New Roman" w:hAnsi="Times New Roman" w:cs="Times New Roman"/>
          <w:sz w:val="28"/>
          <w:szCs w:val="28"/>
        </w:rPr>
        <w:t>. Чтобы организм нормально сформировался, все эти годы к его клеткам должно поступать нужное количество кислорода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7DD">
        <w:rPr>
          <w:rFonts w:ascii="Times New Roman" w:hAnsi="Times New Roman" w:cs="Times New Roman"/>
          <w:sz w:val="28"/>
          <w:szCs w:val="28"/>
        </w:rPr>
        <w:t>и питательных веществ. Но ни в коем случае не токсинов — в том числе и из табачного дыма.</w:t>
      </w:r>
    </w:p>
    <w:p w:rsidR="00E877DD" w:rsidRPr="00E877DD" w:rsidRDefault="00E877DD" w:rsidP="00E87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7DD">
        <w:rPr>
          <w:rFonts w:ascii="Times New Roman" w:hAnsi="Times New Roman" w:cs="Times New Roman"/>
          <w:sz w:val="28"/>
          <w:szCs w:val="28"/>
        </w:rPr>
        <w:t>Итак, то, чего вы так опасались, случилось. Ваш ребенок признался, что он курит. И это не единственная сигарета за углом школы, а уже сформировавшаяся привычка. Сами подростки должны понимать ответственность перед собой и дать собственному организму вырасти».</w:t>
      </w:r>
    </w:p>
    <w:p w:rsidR="00E877DD" w:rsidRPr="00B539B0" w:rsidRDefault="00E877DD" w:rsidP="00E877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9B0">
        <w:rPr>
          <w:rFonts w:ascii="Times New Roman" w:hAnsi="Times New Roman" w:cs="Times New Roman"/>
          <w:b/>
          <w:sz w:val="28"/>
          <w:szCs w:val="28"/>
        </w:rPr>
        <w:t>Тяжелое дыхание</w:t>
      </w:r>
    </w:p>
    <w:p w:rsidR="00E877DD" w:rsidRPr="00E877DD" w:rsidRDefault="00E877DD" w:rsidP="00E87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7DD">
        <w:rPr>
          <w:rFonts w:ascii="Times New Roman" w:hAnsi="Times New Roman" w:cs="Times New Roman"/>
          <w:sz w:val="28"/>
          <w:szCs w:val="28"/>
        </w:rPr>
        <w:t>Например, формирование легких у ребенка анатомически завершается только к </w:t>
      </w:r>
      <w:r w:rsidRPr="00B539B0">
        <w:rPr>
          <w:rFonts w:ascii="Times New Roman" w:hAnsi="Times New Roman" w:cs="Times New Roman"/>
          <w:b/>
          <w:sz w:val="28"/>
          <w:szCs w:val="28"/>
        </w:rPr>
        <w:t>12 годам</w:t>
      </w:r>
      <w:r w:rsidRPr="00E877DD">
        <w:rPr>
          <w:rFonts w:ascii="Times New Roman" w:hAnsi="Times New Roman" w:cs="Times New Roman"/>
          <w:sz w:val="28"/>
          <w:szCs w:val="28"/>
        </w:rPr>
        <w:t>. А физиологически и того позже — к </w:t>
      </w:r>
      <w:r w:rsidRPr="00B539B0">
        <w:rPr>
          <w:rFonts w:ascii="Times New Roman" w:hAnsi="Times New Roman" w:cs="Times New Roman"/>
          <w:b/>
          <w:sz w:val="28"/>
          <w:szCs w:val="28"/>
        </w:rPr>
        <w:t>18,</w:t>
      </w:r>
      <w:r w:rsidRPr="00E877DD">
        <w:rPr>
          <w:rFonts w:ascii="Times New Roman" w:hAnsi="Times New Roman" w:cs="Times New Roman"/>
          <w:sz w:val="28"/>
          <w:szCs w:val="28"/>
        </w:rPr>
        <w:t xml:space="preserve"> а у некоторых </w:t>
      </w:r>
      <w:r w:rsidRPr="00B539B0">
        <w:rPr>
          <w:rFonts w:ascii="Times New Roman" w:hAnsi="Times New Roman" w:cs="Times New Roman"/>
          <w:b/>
          <w:sz w:val="28"/>
          <w:szCs w:val="28"/>
        </w:rPr>
        <w:t>до 21 года</w:t>
      </w:r>
      <w:r w:rsidRPr="00E877DD">
        <w:rPr>
          <w:rFonts w:ascii="Times New Roman" w:hAnsi="Times New Roman" w:cs="Times New Roman"/>
          <w:sz w:val="28"/>
          <w:szCs w:val="28"/>
        </w:rPr>
        <w:t>. Да и все остальные органы начинают работать во «взрослом» режиме только после достижения человеком совершеннолетия.</w:t>
      </w:r>
    </w:p>
    <w:p w:rsidR="00E877DD" w:rsidRPr="00E877DD" w:rsidRDefault="00E877DD" w:rsidP="00E87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7DD">
        <w:rPr>
          <w:rFonts w:ascii="Times New Roman" w:hAnsi="Times New Roman" w:cs="Times New Roman"/>
          <w:sz w:val="28"/>
          <w:szCs w:val="28"/>
        </w:rPr>
        <w:t>При курении в кровь ребенка поступает большое количество угарного газа, который вступает в контакт с гемоглобином. Основная задача гемоглобина заключается в транспортировке кислорода к клеткам тканей. Угарный газ проще присоединяется к гемоглобину, замещая кислород. При достаточной концентрации способен привести к смерти из-за кислородного голодания организма. Из-за чего у всех органов и тканей наступает «удушье» — недостаток кислорода. На этапе роста организма это становится большой опасностью.</w:t>
      </w:r>
    </w:p>
    <w:p w:rsidR="00E877DD" w:rsidRPr="00E877DD" w:rsidRDefault="00E877DD" w:rsidP="00E87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7DD">
        <w:rPr>
          <w:rFonts w:ascii="Times New Roman" w:hAnsi="Times New Roman" w:cs="Times New Roman"/>
          <w:sz w:val="28"/>
          <w:szCs w:val="28"/>
        </w:rPr>
        <w:t>Очень тяжело курение сказывается на сердечно-сосудистой и дыхательной системах подростка. Если ребенок закурил в младших классах школы, тоже к </w:t>
      </w:r>
      <w:r w:rsidRPr="00B539B0">
        <w:rPr>
          <w:rFonts w:ascii="Times New Roman" w:hAnsi="Times New Roman" w:cs="Times New Roman"/>
          <w:b/>
          <w:sz w:val="28"/>
          <w:szCs w:val="28"/>
        </w:rPr>
        <w:t>12–13 годам</w:t>
      </w:r>
      <w:r w:rsidRPr="00E877DD">
        <w:rPr>
          <w:rFonts w:ascii="Times New Roman" w:hAnsi="Times New Roman" w:cs="Times New Roman"/>
          <w:sz w:val="28"/>
          <w:szCs w:val="28"/>
        </w:rPr>
        <w:t xml:space="preserve"> у него могут появиться одышка и нарушение сердечного ритма. Даже при стаже курения в полтора года, по наблюдениям ученых, у подростков нарушаются механизмы регуляции дыхания.</w:t>
      </w:r>
    </w:p>
    <w:p w:rsidR="00E877DD" w:rsidRPr="00E877DD" w:rsidRDefault="00E877DD" w:rsidP="00E87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7DD">
        <w:rPr>
          <w:rFonts w:ascii="Times New Roman" w:hAnsi="Times New Roman" w:cs="Times New Roman"/>
          <w:sz w:val="28"/>
          <w:szCs w:val="28"/>
        </w:rPr>
        <w:t>Именно у малолетних курильщиков врачи отмечают постоянное ухудшение самочувствия: кашель, одышку, слабость. Не редки среди таких детей частые простуды и ОРЗ, расстройства работы желудочно-кишечного тракта. Среди курящих часто встречаются подростки с периодически обостряющимся хроническим бронхитом.</w:t>
      </w:r>
    </w:p>
    <w:p w:rsidR="00E877DD" w:rsidRPr="00B539B0" w:rsidRDefault="00E877DD" w:rsidP="00E877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9B0">
        <w:rPr>
          <w:rFonts w:ascii="Times New Roman" w:hAnsi="Times New Roman" w:cs="Times New Roman"/>
          <w:b/>
          <w:sz w:val="28"/>
          <w:szCs w:val="28"/>
        </w:rPr>
        <w:t>Опять двойка</w:t>
      </w:r>
    </w:p>
    <w:p w:rsidR="00E877DD" w:rsidRPr="00E877DD" w:rsidRDefault="00E877DD" w:rsidP="00E87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7DD">
        <w:rPr>
          <w:rFonts w:ascii="Times New Roman" w:hAnsi="Times New Roman" w:cs="Times New Roman"/>
          <w:sz w:val="28"/>
          <w:szCs w:val="28"/>
        </w:rPr>
        <w:t>Не менее сильно никотин и другие токсичные вещества табачного дыма сказываются на мозге ребёнка. Чем младше курящие подростки, тем сильнее под действием никотина нарушается кровоснабжение мозга и, как следствие, его функции.</w:t>
      </w:r>
    </w:p>
    <w:p w:rsidR="00E877DD" w:rsidRPr="00E877DD" w:rsidRDefault="00E877DD" w:rsidP="00E87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7DD">
        <w:rPr>
          <w:rFonts w:ascii="Times New Roman" w:hAnsi="Times New Roman" w:cs="Times New Roman"/>
          <w:sz w:val="28"/>
          <w:szCs w:val="28"/>
        </w:rPr>
        <w:t>Специалисты выяснили, что у курящих школьников ухудшаются внимание, объем кратковременной памяти, способности к логике и координация движений. Курящие подростки чаще переутомляются, хуже переносят обычные нагрузки в школе. Кстати, наибольшее количество двоечников ученые обнаруживали именно среди юных курильщиков.</w:t>
      </w:r>
    </w:p>
    <w:p w:rsidR="00E877DD" w:rsidRPr="00E877DD" w:rsidRDefault="00E877DD" w:rsidP="00E87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7DD">
        <w:rPr>
          <w:rFonts w:ascii="Times New Roman" w:hAnsi="Times New Roman" w:cs="Times New Roman"/>
          <w:sz w:val="28"/>
          <w:szCs w:val="28"/>
        </w:rPr>
        <w:t>Раннее ув</w:t>
      </w:r>
      <w:bookmarkStart w:id="0" w:name="_GoBack"/>
      <w:bookmarkEnd w:id="0"/>
      <w:r w:rsidRPr="00E877DD">
        <w:rPr>
          <w:rFonts w:ascii="Times New Roman" w:hAnsi="Times New Roman" w:cs="Times New Roman"/>
          <w:sz w:val="28"/>
          <w:szCs w:val="28"/>
        </w:rPr>
        <w:t xml:space="preserve">лечение табаком может привести к тому, что человеку будет очень трудно отказаться от своей вредной привычки, став взрослым. «Никотиновая </w:t>
      </w:r>
      <w:r w:rsidRPr="00E877DD">
        <w:rPr>
          <w:rFonts w:ascii="Times New Roman" w:hAnsi="Times New Roman" w:cs="Times New Roman"/>
          <w:sz w:val="28"/>
          <w:szCs w:val="28"/>
        </w:rPr>
        <w:lastRenderedPageBreak/>
        <w:t>зависимость у ребенка формируется очень быстро. Ведь нервная система в таком возрасте ещё очень незрелая, и воздействие на нее любого псих активного вещества, к которым относится и табак, будет вызывать более сильный эффект, чем у взрослого организма».</w:t>
      </w:r>
    </w:p>
    <w:p w:rsidR="00E877DD" w:rsidRPr="00B539B0" w:rsidRDefault="00E877DD" w:rsidP="00E877D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39B0">
        <w:rPr>
          <w:rFonts w:ascii="Times New Roman" w:hAnsi="Times New Roman" w:cs="Times New Roman"/>
          <w:b/>
          <w:i/>
          <w:sz w:val="28"/>
          <w:szCs w:val="28"/>
        </w:rPr>
        <w:t>Только для девочек</w:t>
      </w:r>
    </w:p>
    <w:p w:rsidR="00E877DD" w:rsidRPr="00E877DD" w:rsidRDefault="00E877DD" w:rsidP="00E87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7DD">
        <w:rPr>
          <w:rFonts w:ascii="Times New Roman" w:hAnsi="Times New Roman" w:cs="Times New Roman"/>
          <w:sz w:val="28"/>
          <w:szCs w:val="28"/>
        </w:rPr>
        <w:t xml:space="preserve">Взрослые женщины имели бы более здоровые зубы, если бы в молодости не курили. Согласно результатам исследований, лишь </w:t>
      </w:r>
      <w:r w:rsidRPr="00B539B0">
        <w:rPr>
          <w:rFonts w:ascii="Times New Roman" w:hAnsi="Times New Roman" w:cs="Times New Roman"/>
          <w:b/>
          <w:i/>
          <w:sz w:val="28"/>
          <w:szCs w:val="28"/>
        </w:rPr>
        <w:t>26%</w:t>
      </w:r>
      <w:r w:rsidRPr="00E877DD">
        <w:rPr>
          <w:rFonts w:ascii="Times New Roman" w:hAnsi="Times New Roman" w:cs="Times New Roman"/>
          <w:sz w:val="28"/>
          <w:szCs w:val="28"/>
        </w:rPr>
        <w:t xml:space="preserve"> некурящих женщин после 50 лет нуждаются в протезировании зубов. А у курящих такую потребность испытывают </w:t>
      </w:r>
      <w:r w:rsidRPr="00B539B0">
        <w:rPr>
          <w:rFonts w:ascii="Times New Roman" w:hAnsi="Times New Roman" w:cs="Times New Roman"/>
          <w:b/>
          <w:i/>
          <w:sz w:val="28"/>
          <w:szCs w:val="28"/>
        </w:rPr>
        <w:t>48%</w:t>
      </w:r>
      <w:r w:rsidRPr="00E877DD">
        <w:rPr>
          <w:rFonts w:ascii="Times New Roman" w:hAnsi="Times New Roman" w:cs="Times New Roman"/>
          <w:sz w:val="28"/>
          <w:szCs w:val="28"/>
        </w:rPr>
        <w:t>.</w:t>
      </w:r>
    </w:p>
    <w:p w:rsidR="00E877DD" w:rsidRPr="00E877DD" w:rsidRDefault="00E877DD" w:rsidP="00B539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7DD">
        <w:rPr>
          <w:rFonts w:ascii="Times New Roman" w:hAnsi="Times New Roman" w:cs="Times New Roman"/>
          <w:sz w:val="28"/>
          <w:szCs w:val="28"/>
        </w:rPr>
        <w:t>•Французские ученые установили, что на внешности женщины курение сказывается отрицательнее, чем на внешности мужчины. У представительниц прекрасного пола кожа на лице быстрее стареет и теряет эластичность. В дыму каждой сигареты есть ацетон, мышьяк, аммиак, свинец и ртуть.</w:t>
      </w:r>
    </w:p>
    <w:p w:rsidR="00E877DD" w:rsidRPr="00E877DD" w:rsidRDefault="00E877DD" w:rsidP="00B539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7DD">
        <w:rPr>
          <w:rFonts w:ascii="Times New Roman" w:hAnsi="Times New Roman" w:cs="Times New Roman"/>
          <w:sz w:val="28"/>
          <w:szCs w:val="28"/>
        </w:rPr>
        <w:t> Каково их выносить коже?</w:t>
      </w:r>
    </w:p>
    <w:p w:rsidR="00E877DD" w:rsidRPr="00E877DD" w:rsidRDefault="00E877DD" w:rsidP="00B539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7DD">
        <w:rPr>
          <w:rFonts w:ascii="Times New Roman" w:hAnsi="Times New Roman" w:cs="Times New Roman"/>
          <w:sz w:val="28"/>
          <w:szCs w:val="28"/>
        </w:rPr>
        <w:t>•Сначала появляется серый цвет лица, потом преждевременные морщины, кожа становится более тонкой, ранки на ней хуже заживают.</w:t>
      </w:r>
    </w:p>
    <w:p w:rsidR="00E877DD" w:rsidRPr="00E877DD" w:rsidRDefault="00E877DD" w:rsidP="00B539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7DD">
        <w:rPr>
          <w:rFonts w:ascii="Times New Roman" w:hAnsi="Times New Roman" w:cs="Times New Roman"/>
          <w:sz w:val="28"/>
          <w:szCs w:val="28"/>
        </w:rPr>
        <w:t>•У курящих женщин чаще, чем у некурящих, рождаются дети с пороком сердца и дефектами носоглотки, с паховой грыжей или косоглазием.</w:t>
      </w:r>
    </w:p>
    <w:p w:rsidR="00E877DD" w:rsidRPr="00B539B0" w:rsidRDefault="00E877DD" w:rsidP="00E877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9B0">
        <w:rPr>
          <w:rFonts w:ascii="Times New Roman" w:hAnsi="Times New Roman" w:cs="Times New Roman"/>
          <w:b/>
          <w:sz w:val="28"/>
          <w:szCs w:val="28"/>
        </w:rPr>
        <w:t>Только для мальчиков</w:t>
      </w:r>
    </w:p>
    <w:p w:rsidR="00E877DD" w:rsidRPr="00E877DD" w:rsidRDefault="00B539B0" w:rsidP="00E87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Курение замедляет рост мальчик,</w:t>
      </w:r>
      <w:r w:rsidR="00E877DD" w:rsidRPr="00E877DD">
        <w:rPr>
          <w:rFonts w:ascii="Times New Roman" w:hAnsi="Times New Roman" w:cs="Times New Roman"/>
          <w:sz w:val="28"/>
          <w:szCs w:val="28"/>
        </w:rPr>
        <w:t xml:space="preserve"> который рано начал курить, рискует остаться низеньким.</w:t>
      </w:r>
    </w:p>
    <w:p w:rsidR="00E877DD" w:rsidRPr="00E877DD" w:rsidRDefault="00E877DD" w:rsidP="00B539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7DD">
        <w:rPr>
          <w:rFonts w:ascii="Times New Roman" w:hAnsi="Times New Roman" w:cs="Times New Roman"/>
          <w:sz w:val="28"/>
          <w:szCs w:val="28"/>
        </w:rPr>
        <w:t>•Курящий подросток вряд ли сможет стать сильным, быстро бегать и танцевать до упаду. Оксид углерода в 200 раз лучше присоединяется к гемоглобину крови, чем кислород. И тогда кровь несет в клетки организма не животворящий кислород, а угарный газ. Но клеткам-то нужен кислород! Не могут они без него ни расти, ни питаться</w:t>
      </w:r>
      <w:proofErr w:type="gramStart"/>
      <w:r w:rsidRPr="00E877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77DD">
        <w:rPr>
          <w:rFonts w:ascii="Times New Roman" w:hAnsi="Times New Roman" w:cs="Times New Roman"/>
          <w:sz w:val="28"/>
          <w:szCs w:val="28"/>
        </w:rPr>
        <w:t xml:space="preserve"> ни размножаться.</w:t>
      </w:r>
    </w:p>
    <w:p w:rsidR="00E877DD" w:rsidRPr="00E877DD" w:rsidRDefault="00E877DD" w:rsidP="00B53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7DD">
        <w:rPr>
          <w:rFonts w:ascii="Times New Roman" w:hAnsi="Times New Roman" w:cs="Times New Roman"/>
          <w:sz w:val="28"/>
          <w:szCs w:val="28"/>
        </w:rPr>
        <w:t>•Химические вещества, содержащиеся в табачном дыме, способствуют преждевременному облысению.</w:t>
      </w:r>
    </w:p>
    <w:p w:rsidR="00E877DD" w:rsidRPr="00E877DD" w:rsidRDefault="00E877DD" w:rsidP="00B539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7DD">
        <w:rPr>
          <w:rFonts w:ascii="Times New Roman" w:hAnsi="Times New Roman" w:cs="Times New Roman"/>
          <w:sz w:val="28"/>
          <w:szCs w:val="28"/>
        </w:rPr>
        <w:t>•Шансов стать импотентом у курильщиков в 2 раза больше, чем у некурящего мужчины, потому что при курении сужаются кровеносные сосуды в половых органах. А еще курение повреждает мужскую сперму, чем раньше молодой человек начнет курить, тем труднее ему будет впоследствии стать отцом.</w:t>
      </w:r>
    </w:p>
    <w:p w:rsidR="00E877DD" w:rsidRPr="00B539B0" w:rsidRDefault="00E877DD" w:rsidP="00E877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9B0">
        <w:rPr>
          <w:rFonts w:ascii="Times New Roman" w:hAnsi="Times New Roman" w:cs="Times New Roman"/>
          <w:b/>
          <w:sz w:val="28"/>
          <w:szCs w:val="28"/>
        </w:rPr>
        <w:t>Подумать о будущем?</w:t>
      </w:r>
    </w:p>
    <w:p w:rsidR="00E877DD" w:rsidRPr="00E877DD" w:rsidRDefault="00E877DD" w:rsidP="00E87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7DD">
        <w:rPr>
          <w:rFonts w:ascii="Times New Roman" w:hAnsi="Times New Roman" w:cs="Times New Roman"/>
          <w:sz w:val="28"/>
          <w:szCs w:val="28"/>
        </w:rPr>
        <w:t>Под действием продуктов сгорания табака у подростка нарушается еще не успевший толком сформироваться гормональный статус. Никотин влияет практически на все железы внутренней секреции, в том числе и на половые железы у мальчиков и девочек. А это грозит недоразвитием всего организма, появлением лишнего веса и нарушением репродуктивных возможностей человека в будущем.</w:t>
      </w:r>
    </w:p>
    <w:p w:rsidR="00E877DD" w:rsidRPr="00E877DD" w:rsidRDefault="00E877DD" w:rsidP="00E87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7DD">
        <w:rPr>
          <w:rFonts w:ascii="Times New Roman" w:hAnsi="Times New Roman" w:cs="Times New Roman"/>
          <w:sz w:val="28"/>
          <w:szCs w:val="28"/>
        </w:rPr>
        <w:t>Например, у курящих школьниц вероятность болезненных менструаций увеличивается примерно в полтора раза по сравнению с девочками, не прикасавшихся к табаку.</w:t>
      </w:r>
    </w:p>
    <w:p w:rsidR="00E877DD" w:rsidRPr="00E877DD" w:rsidRDefault="00E877DD" w:rsidP="00E87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7DD">
        <w:rPr>
          <w:rFonts w:ascii="Times New Roman" w:hAnsi="Times New Roman" w:cs="Times New Roman"/>
          <w:sz w:val="28"/>
          <w:szCs w:val="28"/>
        </w:rPr>
        <w:lastRenderedPageBreak/>
        <w:t xml:space="preserve">Если первая затяжка сделана еще в детском возрасте, к тридцати годам человек может стать практически инвалидом: с хронической </w:t>
      </w:r>
      <w:proofErr w:type="spellStart"/>
      <w:r w:rsidRPr="00E877DD">
        <w:rPr>
          <w:rFonts w:ascii="Times New Roman" w:hAnsi="Times New Roman" w:cs="Times New Roman"/>
          <w:sz w:val="28"/>
          <w:szCs w:val="28"/>
        </w:rPr>
        <w:t>обструктивной</w:t>
      </w:r>
      <w:proofErr w:type="spellEnd"/>
      <w:r w:rsidRPr="00E877DD">
        <w:rPr>
          <w:rFonts w:ascii="Times New Roman" w:hAnsi="Times New Roman" w:cs="Times New Roman"/>
          <w:sz w:val="28"/>
          <w:szCs w:val="28"/>
        </w:rPr>
        <w:t xml:space="preserve"> болезнью легких, больным сердцем и избыточным весом. О вреде курения для школьников и подростков говорит и то, что состояние его здоровья в таком случае будет намного хуже, чем в 50 лет у того, кто закурил гораздо позже совершеннолетия.</w:t>
      </w:r>
    </w:p>
    <w:p w:rsidR="00E877DD" w:rsidRPr="00E877DD" w:rsidRDefault="00E877DD" w:rsidP="00E87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7DD">
        <w:rPr>
          <w:rFonts w:ascii="Times New Roman" w:hAnsi="Times New Roman" w:cs="Times New Roman"/>
          <w:sz w:val="28"/>
          <w:szCs w:val="28"/>
        </w:rPr>
        <w:t>Консультативную помощь оказывают психологи и врачи. Психологи помогают подготовиться ко дню отказа от курения, помогают найти замену ритуалам курения, вместе с обратившимся определят оптимальные пути преодоления зависимости, поддержат в трудные минуты борьбы с никотиновой зависимостью. Врачи проконсультируют о наиболее эффективных лечебных способах отказа от курения, дадут совет пациентам с различными заболеваниями о том, как лучше подготовиться к отказу от курения с учетом имеющихся проблем со здоровьем.</w:t>
      </w:r>
    </w:p>
    <w:p w:rsidR="00E877DD" w:rsidRPr="00E877DD" w:rsidRDefault="00E877DD" w:rsidP="00E87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7DD">
        <w:rPr>
          <w:rFonts w:ascii="Times New Roman" w:hAnsi="Times New Roman" w:cs="Times New Roman"/>
          <w:sz w:val="28"/>
          <w:szCs w:val="28"/>
        </w:rPr>
        <w:t>Провозглашения территорий, свободных от курения (парки, скверы, места отдыха граждан, спортивные площадки, стадионы, остановки общественного транспорта и т.п.), но только при условии их реального превращения в таковые и привлечения нарушителей к материальной и административной ответственности.</w:t>
      </w:r>
      <w:r w:rsidRPr="00E877DD">
        <w:rPr>
          <w:rFonts w:ascii="Times New Roman" w:hAnsi="Times New Roman" w:cs="Times New Roman"/>
          <w:sz w:val="28"/>
          <w:szCs w:val="28"/>
        </w:rPr>
        <w:br/>
        <w:t>Курение не является естественной потребностью организма, как, например, еда, вода или сон. И хотя человек сам выбирает: курить или не курить, но свобода выбора не дает курильщику права травить окружающих.</w:t>
      </w:r>
    </w:p>
    <w:p w:rsidR="00E877DD" w:rsidRPr="00E877DD" w:rsidRDefault="00E877DD" w:rsidP="00E87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7DD">
        <w:rPr>
          <w:rFonts w:ascii="Times New Roman" w:hAnsi="Times New Roman" w:cs="Times New Roman"/>
          <w:sz w:val="28"/>
          <w:szCs w:val="28"/>
        </w:rPr>
        <w:t>Право дышать чистым воздухом, свободным в том числе и от табака заслуживают все белорусы – от мала до велика, в любом месте и в любое время года! Осуществить это на практике — задача всего общества, всех государственных и негосударственных структур! Вы станните взрослыми, будите путешествовать по </w:t>
      </w:r>
      <w:r w:rsidR="00B539B0">
        <w:rPr>
          <w:rFonts w:ascii="Times New Roman" w:hAnsi="Times New Roman" w:cs="Times New Roman"/>
          <w:sz w:val="28"/>
          <w:szCs w:val="28"/>
        </w:rPr>
        <w:t xml:space="preserve">свету, </w:t>
      </w:r>
      <w:r w:rsidRPr="00E877DD">
        <w:rPr>
          <w:rFonts w:ascii="Times New Roman" w:hAnsi="Times New Roman" w:cs="Times New Roman"/>
          <w:sz w:val="28"/>
          <w:szCs w:val="28"/>
        </w:rPr>
        <w:t>может быть поедите в другую страну учиться или работать…</w:t>
      </w:r>
    </w:p>
    <w:p w:rsidR="00630560" w:rsidRPr="00E877DD" w:rsidRDefault="00630560" w:rsidP="00B53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30560" w:rsidRPr="00E877DD" w:rsidSect="00B539B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DD"/>
    <w:rsid w:val="00630560"/>
    <w:rsid w:val="00B539B0"/>
    <w:rsid w:val="00E8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D33B9"/>
  <w15:chartTrackingRefBased/>
  <w15:docId w15:val="{C1617EB6-180F-4717-B2E1-97ABC803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77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77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87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77DD"/>
    <w:rPr>
      <w:b/>
      <w:bCs/>
    </w:rPr>
  </w:style>
  <w:style w:type="character" w:styleId="a5">
    <w:name w:val="Emphasis"/>
    <w:basedOn w:val="a0"/>
    <w:uiPriority w:val="20"/>
    <w:qFormat/>
    <w:rsid w:val="00E877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3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1EFCB-5D06-4D36-A2EC-B678B686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2021-04-29T12:38:00Z</dcterms:created>
  <dcterms:modified xsi:type="dcterms:W3CDTF">2021-04-29T12:56:00Z</dcterms:modified>
</cp:coreProperties>
</file>